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D24D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God morgen. </w:t>
      </w:r>
    </w:p>
    <w:p w14:paraId="004DB3A9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Denne saken viser klare skillelinjer mellom politiske vurderinger og grunneiers vurderinger.</w:t>
      </w:r>
    </w:p>
    <w:p w14:paraId="3FF20C26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Det politiske flertall har gjentatte ganger vist ved vedtak at tiltakshaver (hytteeier) har retten på sin side mens kommunedirektøren feilaktig velger å støtte grunneier.</w:t>
      </w:r>
    </w:p>
    <w:p w14:paraId="43C8D8A9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Det at kommunedirektøren ikke har varsla Mattilsynet og Vestfold Vann og sitt eget vannverk i Gopledal er vel ikke så merkelig siden saken nå i stor grad dreier seg om krav om </w:t>
      </w:r>
      <w:proofErr w:type="spellStart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riving</w:t>
      </w:r>
      <w:proofErr w:type="spellEnd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av bygningsmasse som har stått der i en årrekke.</w:t>
      </w:r>
    </w:p>
    <w:p w14:paraId="0B2C9EDE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Mattilsynet og Vestfold vann er jo kjent for å furte offentlig hvis de ikke får mulighet til å svare nei - som de pleier.</w:t>
      </w:r>
    </w:p>
    <w:p w14:paraId="49D76B76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68426C46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 w:type="textWrapping" w:clear="all"/>
      </w:r>
    </w:p>
    <w:p w14:paraId="5740B489" w14:textId="77777777" w:rsidR="002E7489" w:rsidRPr="002E7489" w:rsidRDefault="002E7489" w:rsidP="002E7489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b-NO"/>
        </w:rPr>
      </w:pPr>
      <w:r w:rsidRPr="002E7489">
        <w:rPr>
          <w:rFonts w:ascii="-webkit-standard" w:eastAsia="Times New Roman" w:hAnsi="-webkit-standard" w:cs="Times New Roman"/>
          <w:b/>
          <w:bCs/>
          <w:color w:val="000000"/>
          <w:lang w:eastAsia="nb-NO"/>
        </w:rPr>
        <w:t xml:space="preserve">Per </w:t>
      </w:r>
      <w:proofErr w:type="spellStart"/>
      <w:r w:rsidRPr="002E7489">
        <w:rPr>
          <w:rFonts w:ascii="-webkit-standard" w:eastAsia="Times New Roman" w:hAnsi="-webkit-standard" w:cs="Times New Roman"/>
          <w:b/>
          <w:bCs/>
          <w:color w:val="000000"/>
          <w:lang w:eastAsia="nb-NO"/>
        </w:rPr>
        <w:t>Manvik</w:t>
      </w:r>
      <w:proofErr w:type="spellEnd"/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t> </w:t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br/>
        <w:t>Folkevalgt </w:t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br/>
        <w:t>Folkevalgt/politiker</w:t>
      </w:r>
    </w:p>
    <w:p w14:paraId="685AD651" w14:textId="77777777" w:rsidR="002E7489" w:rsidRPr="002E7489" w:rsidRDefault="002E7489" w:rsidP="002E7489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b-NO"/>
        </w:rPr>
      </w:pPr>
      <w:r w:rsidRPr="002E7489">
        <w:rPr>
          <w:rFonts w:ascii="-webkit-standard" w:eastAsia="Times New Roman" w:hAnsi="-webkit-standard" w:cs="Times New Roman"/>
          <w:color w:val="004D99"/>
          <w:lang w:eastAsia="nb-NO"/>
        </w:rPr>
        <w:t>Telefon: 90757766</w:t>
      </w:r>
    </w:p>
    <w:p w14:paraId="7FDCC680" w14:textId="72B1BFA6" w:rsidR="002E7489" w:rsidRPr="002E7489" w:rsidRDefault="002E7489" w:rsidP="002E7489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b-NO"/>
        </w:rPr>
      </w:pP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fldChar w:fldCharType="begin"/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instrText xml:space="preserve"> INCLUDEPICTURE "/Users/arnesandnes/Library/Group Containers/UBF8T346G9.ms/WebArchiveCopyPasteTempFiles/com.microsoft.Word/LKLogo.png" \* MERGEFORMATINET </w:instrText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fldChar w:fldCharType="separate"/>
      </w:r>
      <w:r w:rsidRPr="002E7489">
        <w:rPr>
          <w:rFonts w:ascii="-webkit-standard" w:eastAsia="Times New Roman" w:hAnsi="-webkit-standard" w:cs="Times New Roman"/>
          <w:noProof/>
          <w:color w:val="000000"/>
          <w:lang w:eastAsia="nb-NO"/>
        </w:rPr>
        <w:drawing>
          <wp:inline distT="0" distB="0" distL="0" distR="0" wp14:anchorId="3EA8A57F" wp14:editId="274A9137">
            <wp:extent cx="2378710" cy="8286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fldChar w:fldCharType="end"/>
      </w:r>
    </w:p>
    <w:p w14:paraId="53B81DFA" w14:textId="77777777" w:rsidR="002E7489" w:rsidRPr="002E7489" w:rsidRDefault="002E7489" w:rsidP="002E7489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b-NO"/>
        </w:rPr>
      </w:pPr>
      <w:hyperlink r:id="rId5" w:tgtFrame="_blank" w:history="1">
        <w:r w:rsidRPr="002E7489">
          <w:rPr>
            <w:rFonts w:ascii="-webkit-standard" w:eastAsia="Times New Roman" w:hAnsi="-webkit-standard" w:cs="Times New Roman"/>
            <w:color w:val="004D99"/>
            <w:u w:val="single"/>
            <w:lang w:eastAsia="nb-NO"/>
          </w:rPr>
          <w:t>larvik.kommune.no</w:t>
        </w:r>
      </w:hyperlink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t> </w:t>
      </w:r>
      <w:r w:rsidRPr="002E7489">
        <w:rPr>
          <w:rFonts w:ascii="-webkit-standard" w:eastAsia="Times New Roman" w:hAnsi="-webkit-standard" w:cs="Times New Roman"/>
          <w:color w:val="000000"/>
          <w:lang w:eastAsia="nb-NO"/>
        </w:rPr>
        <w:br/>
      </w:r>
      <w:hyperlink r:id="rId6" w:tgtFrame="_blank" w:history="1">
        <w:r w:rsidRPr="002E7489">
          <w:rPr>
            <w:rFonts w:ascii="-webkit-standard" w:eastAsia="Times New Roman" w:hAnsi="-webkit-standard" w:cs="Times New Roman"/>
            <w:color w:val="004D99"/>
            <w:u w:val="single"/>
            <w:lang w:eastAsia="nb-NO"/>
          </w:rPr>
          <w:t>Facebook</w:t>
        </w:r>
      </w:hyperlink>
    </w:p>
    <w:p w14:paraId="5962D4DD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F8D0258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1F9FBE91" w14:textId="423CED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proofErr w:type="spellStart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ons</w:t>
      </w:r>
      <w:proofErr w:type="spellEnd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 28. feb. 2024 kl. 22:53 skrev Arne Sandnes</w:t>
      </w: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</w:p>
    <w:p w14:paraId="4E5E76EC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God kveld! </w:t>
      </w:r>
    </w:p>
    <w:p w14:paraId="1905290F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7604D872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Skal publisere denne saken i morgen ettermiddag. </w:t>
      </w:r>
    </w:p>
    <w:p w14:paraId="32F08FDE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51CBF444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Sender den derfor over til deg før publisering. Mulig du ønsker å ha med en kommentar i saken.  </w:t>
      </w:r>
    </w:p>
    <w:p w14:paraId="1866AC86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 </w:t>
      </w:r>
    </w:p>
    <w:p w14:paraId="35F53FA9" w14:textId="77777777" w:rsidR="002E7489" w:rsidRPr="002E7489" w:rsidRDefault="002E7489" w:rsidP="002E7489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proofErr w:type="spellStart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Mvh</w:t>
      </w:r>
      <w:proofErr w:type="spellEnd"/>
      <w:r w:rsidRPr="002E7489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br/>
        <w:t>Arne Sandnes</w:t>
      </w:r>
    </w:p>
    <w:p w14:paraId="6A050B76" w14:textId="77777777" w:rsidR="00875679" w:rsidRDefault="00875679"/>
    <w:sectPr w:rsidR="00875679" w:rsidSect="007C76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9"/>
    <w:rsid w:val="00081D91"/>
    <w:rsid w:val="002E7489"/>
    <w:rsid w:val="007C768E"/>
    <w:rsid w:val="008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56103"/>
  <w15:chartTrackingRefBased/>
  <w15:docId w15:val="{265B83B6-1F6E-7B4F-BF49-3607C4AB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4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2E7489"/>
  </w:style>
  <w:style w:type="character" w:styleId="Hyperkobling">
    <w:name w:val="Hyperlink"/>
    <w:basedOn w:val="Standardskriftforavsnitt"/>
    <w:uiPriority w:val="99"/>
    <w:semiHidden/>
    <w:unhideWhenUsed/>
    <w:rsid w:val="002E7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356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23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arvikkommune" TargetMode="External"/><Relationship Id="rId5" Type="http://schemas.openxmlformats.org/officeDocument/2006/relationships/hyperlink" Target="https://www.larvik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Sandnes</dc:creator>
  <cp:keywords/>
  <dc:description/>
  <cp:lastModifiedBy>Arne Sandnes</cp:lastModifiedBy>
  <cp:revision>1</cp:revision>
  <dcterms:created xsi:type="dcterms:W3CDTF">2024-02-29T15:25:00Z</dcterms:created>
  <dcterms:modified xsi:type="dcterms:W3CDTF">2024-02-29T15:26:00Z</dcterms:modified>
</cp:coreProperties>
</file>